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CBE" w:rsidRDefault="002B7CBE" w:rsidP="00436E7A">
      <w:pPr>
        <w:pStyle w:val="2"/>
      </w:pPr>
    </w:p>
    <w:p w:rsidR="00436E7A" w:rsidRPr="00DB5C39" w:rsidRDefault="00D359EE" w:rsidP="00436E7A">
      <w:pPr>
        <w:pStyle w:val="2"/>
      </w:pPr>
      <w:r>
        <w:t xml:space="preserve">                  </w:t>
      </w:r>
      <w:r w:rsidR="00436E7A" w:rsidRPr="00DB5C39">
        <w:rPr>
          <w:noProof/>
        </w:rPr>
        <w:drawing>
          <wp:inline distT="0" distB="0" distL="0" distR="0">
            <wp:extent cx="4572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E7A" w:rsidRPr="00DB5C39" w:rsidRDefault="00D359EE" w:rsidP="00436E7A">
      <w:pPr>
        <w:pStyle w:val="2"/>
        <w:rPr>
          <w:b/>
          <w:bCs/>
          <w:sz w:val="24"/>
        </w:rPr>
      </w:pPr>
      <w:r>
        <w:rPr>
          <w:b/>
          <w:sz w:val="24"/>
        </w:rPr>
        <w:t xml:space="preserve">       </w:t>
      </w:r>
      <w:r w:rsidR="00436E7A" w:rsidRPr="00DB5C39">
        <w:rPr>
          <w:b/>
          <w:sz w:val="24"/>
        </w:rPr>
        <w:t>АДМИНИСТРАЦИЯ</w:t>
      </w:r>
    </w:p>
    <w:p w:rsidR="00436E7A" w:rsidRPr="00DB5C39" w:rsidRDefault="00436E7A" w:rsidP="00436E7A">
      <w:pPr>
        <w:rPr>
          <w:b/>
          <w:bCs/>
        </w:rPr>
      </w:pPr>
      <w:r w:rsidRPr="00DB5C39">
        <w:rPr>
          <w:b/>
          <w:bCs/>
        </w:rPr>
        <w:t>ПЕРВОМАЙСКОГО РАЙОНА</w:t>
      </w:r>
    </w:p>
    <w:p w:rsidR="00436E7A" w:rsidRPr="00DB5C39" w:rsidRDefault="00436E7A" w:rsidP="00436E7A">
      <w:pPr>
        <w:pStyle w:val="3"/>
      </w:pPr>
      <w:r w:rsidRPr="00DB5C39">
        <w:t xml:space="preserve"> ОРЕНБУРГСКОЙ ОБЛАСТИ</w:t>
      </w:r>
    </w:p>
    <w:p w:rsidR="00436E7A" w:rsidRPr="00DB5C39" w:rsidRDefault="00436E7A" w:rsidP="00436E7A">
      <w:pPr>
        <w:rPr>
          <w:b/>
          <w:bCs/>
        </w:rPr>
      </w:pPr>
    </w:p>
    <w:p w:rsidR="00436E7A" w:rsidRPr="00DB5C39" w:rsidRDefault="00436E7A" w:rsidP="00436E7A">
      <w:pPr>
        <w:pStyle w:val="2"/>
        <w:rPr>
          <w:sz w:val="24"/>
        </w:rPr>
      </w:pPr>
      <w:r w:rsidRPr="00DB5C39">
        <w:rPr>
          <w:b/>
          <w:bCs/>
          <w:sz w:val="24"/>
        </w:rPr>
        <w:t xml:space="preserve">       ПОСТАНОВЛЕНИЕ</w:t>
      </w:r>
    </w:p>
    <w:p w:rsidR="00436E7A" w:rsidRPr="00DB5C39" w:rsidRDefault="00436E7A" w:rsidP="00436E7A">
      <w:pPr>
        <w:pStyle w:val="2"/>
        <w:rPr>
          <w:sz w:val="24"/>
        </w:rPr>
      </w:pPr>
    </w:p>
    <w:p w:rsidR="00436E7A" w:rsidRPr="00DB5C39" w:rsidRDefault="00D359EE" w:rsidP="00436E7A">
      <w:pPr>
        <w:rPr>
          <w:sz w:val="28"/>
        </w:rPr>
      </w:pPr>
      <w:r>
        <w:rPr>
          <w:sz w:val="28"/>
        </w:rPr>
        <w:t xml:space="preserve">      19</w:t>
      </w:r>
      <w:r w:rsidR="002C1A19">
        <w:rPr>
          <w:sz w:val="28"/>
        </w:rPr>
        <w:t>.01.2018</w:t>
      </w:r>
      <w:r>
        <w:rPr>
          <w:sz w:val="28"/>
        </w:rPr>
        <w:t xml:space="preserve">   </w:t>
      </w:r>
      <w:r w:rsidR="00436E7A" w:rsidRPr="00DB5C39">
        <w:rPr>
          <w:sz w:val="28"/>
        </w:rPr>
        <w:t xml:space="preserve">№ </w:t>
      </w:r>
      <w:r>
        <w:rPr>
          <w:sz w:val="28"/>
        </w:rPr>
        <w:t>39</w:t>
      </w:r>
      <w:r w:rsidR="002C1A19">
        <w:rPr>
          <w:sz w:val="28"/>
        </w:rPr>
        <w:t>-п</w:t>
      </w:r>
    </w:p>
    <w:p w:rsidR="002B7CBE" w:rsidRPr="00DB5C39" w:rsidRDefault="002B7CBE" w:rsidP="00436E7A">
      <w:pPr>
        <w:rPr>
          <w:sz w:val="27"/>
          <w:szCs w:val="27"/>
        </w:rPr>
      </w:pPr>
    </w:p>
    <w:tbl>
      <w:tblPr>
        <w:tblW w:w="0" w:type="auto"/>
        <w:tblLook w:val="0000"/>
      </w:tblPr>
      <w:tblGrid>
        <w:gridCol w:w="5637"/>
      </w:tblGrid>
      <w:tr w:rsidR="00436E7A" w:rsidRPr="00C95781" w:rsidTr="0035072E">
        <w:trPr>
          <w:trHeight w:val="1655"/>
        </w:trPr>
        <w:tc>
          <w:tcPr>
            <w:tcW w:w="5637" w:type="dxa"/>
          </w:tcPr>
          <w:p w:rsidR="005B65EE" w:rsidRPr="005B65EE" w:rsidRDefault="005B65EE" w:rsidP="0035072E">
            <w:pPr>
              <w:jc w:val="both"/>
              <w:rPr>
                <w:sz w:val="28"/>
                <w:szCs w:val="28"/>
              </w:rPr>
            </w:pPr>
            <w:r w:rsidRPr="005B65EE">
              <w:rPr>
                <w:sz w:val="28"/>
                <w:szCs w:val="28"/>
              </w:rPr>
              <w:t xml:space="preserve">О внесении </w:t>
            </w:r>
            <w:r w:rsidR="00AE2C37">
              <w:rPr>
                <w:sz w:val="28"/>
                <w:szCs w:val="28"/>
              </w:rPr>
              <w:t>дополнений</w:t>
            </w:r>
            <w:r w:rsidR="0035072E">
              <w:rPr>
                <w:sz w:val="28"/>
                <w:szCs w:val="28"/>
              </w:rPr>
              <w:t xml:space="preserve"> в постановление администрации </w:t>
            </w:r>
            <w:r w:rsidRPr="005B65EE">
              <w:rPr>
                <w:sz w:val="28"/>
                <w:szCs w:val="28"/>
              </w:rPr>
              <w:t>Первомайск</w:t>
            </w:r>
            <w:r w:rsidR="0035072E">
              <w:rPr>
                <w:sz w:val="28"/>
                <w:szCs w:val="28"/>
              </w:rPr>
              <w:t xml:space="preserve">ого района Оренбургской области </w:t>
            </w:r>
            <w:r w:rsidR="00EC11AA" w:rsidRPr="00EC11AA">
              <w:rPr>
                <w:sz w:val="28"/>
                <w:szCs w:val="28"/>
              </w:rPr>
              <w:t>от 31.12.2013 № 1369-п «Об утверждении Плана мероприятий («дорожной карты») «Повышение эффективности и качества услуг в сфере образования Первомайского района Оренбургской области» на 2013-2018 годы»</w:t>
            </w:r>
          </w:p>
          <w:p w:rsidR="00436E7A" w:rsidRDefault="00436E7A" w:rsidP="005B65EE">
            <w:pPr>
              <w:widowControl w:val="0"/>
              <w:autoSpaceDE w:val="0"/>
              <w:autoSpaceDN w:val="0"/>
              <w:adjustRightInd w:val="0"/>
              <w:spacing w:before="60" w:line="216" w:lineRule="auto"/>
              <w:jc w:val="both"/>
              <w:rPr>
                <w:sz w:val="28"/>
                <w:szCs w:val="28"/>
              </w:rPr>
            </w:pPr>
          </w:p>
          <w:p w:rsidR="00436E7A" w:rsidRPr="00C95781" w:rsidRDefault="00436E7A" w:rsidP="009D5387">
            <w:pPr>
              <w:widowControl w:val="0"/>
              <w:autoSpaceDE w:val="0"/>
              <w:autoSpaceDN w:val="0"/>
              <w:adjustRightInd w:val="0"/>
              <w:spacing w:before="60"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D60AD1" w:rsidRDefault="00EC11AA" w:rsidP="00A061AF">
      <w:pPr>
        <w:ind w:firstLine="709"/>
        <w:jc w:val="both"/>
        <w:rPr>
          <w:sz w:val="28"/>
        </w:rPr>
      </w:pPr>
      <w:r w:rsidRPr="00EC11AA">
        <w:rPr>
          <w:sz w:val="28"/>
        </w:rPr>
        <w:t>В соответствии с постановлением Правительства Оренбургской области № 348-п от 30.04.2013  «Об утверждении Плана мероприятий («дорожной карты») «Повышение эффективности и качества услуг в сфере образования Оренбургской области» на 2013-2018 годы» (с изменениями и дополнениями от 09.06.2015 г. № 442-п), руководствуясь Уставом муниципального образования Первомайский район Оренбургской области:</w:t>
      </w:r>
    </w:p>
    <w:p w:rsidR="00421FC9" w:rsidRDefault="00DE1E14" w:rsidP="00AE2C37">
      <w:pPr>
        <w:pStyle w:val="BlockQuotation"/>
        <w:widowControl/>
        <w:tabs>
          <w:tab w:val="left" w:pos="-426"/>
        </w:tabs>
        <w:suppressAutoHyphens/>
        <w:ind w:left="0" w:right="-57" w:firstLine="567"/>
      </w:pPr>
      <w:r w:rsidRPr="00DE1E14">
        <w:t>1</w:t>
      </w:r>
      <w:r>
        <w:t xml:space="preserve">. </w:t>
      </w:r>
      <w:r w:rsidR="005B65EE" w:rsidRPr="005B65EE">
        <w:t>Внести в</w:t>
      </w:r>
      <w:r w:rsidR="00D359EE">
        <w:t xml:space="preserve"> </w:t>
      </w:r>
      <w:r w:rsidRPr="00DE1E14">
        <w:t xml:space="preserve">постановление администрации </w:t>
      </w:r>
      <w:r w:rsidR="00EC11AA" w:rsidRPr="00EC11AA">
        <w:t xml:space="preserve">Первомайского района Оренбургской области от 31.12.2013 № 1369-п «Об утверждении Плана мероприятий («дорожной карты») «Повышение эффективности и качества услуг в сфере образования Первомайского района Оренбургской области» на 2013-2018 годы» </w:t>
      </w:r>
      <w:r w:rsidR="005B65EE">
        <w:t>(далее – постановление)</w:t>
      </w:r>
      <w:r w:rsidR="00D359EE">
        <w:t xml:space="preserve"> </w:t>
      </w:r>
      <w:r w:rsidR="00DF2457">
        <w:t xml:space="preserve">следующие </w:t>
      </w:r>
      <w:r w:rsidR="00AE2C37">
        <w:t>дополнения</w:t>
      </w:r>
      <w:r w:rsidR="00421FC9">
        <w:t>:</w:t>
      </w:r>
    </w:p>
    <w:p w:rsidR="00593FBB" w:rsidRDefault="00421FC9" w:rsidP="00AE2C37">
      <w:pPr>
        <w:pStyle w:val="BlockQuotation"/>
        <w:tabs>
          <w:tab w:val="left" w:pos="-426"/>
        </w:tabs>
        <w:ind w:left="0" w:right="-57" w:firstLine="567"/>
      </w:pPr>
      <w:r>
        <w:t>1.</w:t>
      </w:r>
      <w:r w:rsidR="00EC11AA">
        <w:t>1</w:t>
      </w:r>
      <w:r w:rsidR="00DF2457">
        <w:t>.</w:t>
      </w:r>
      <w:r w:rsidR="00D359EE">
        <w:t>П</w:t>
      </w:r>
      <w:r w:rsidR="00EC11AA" w:rsidRPr="00EC11AA">
        <w:t>одраздел</w:t>
      </w:r>
      <w:r w:rsidR="00D359EE">
        <w:t xml:space="preserve"> </w:t>
      </w:r>
      <w:r w:rsidR="00AE2C37" w:rsidRPr="00EC11AA">
        <w:t>II</w:t>
      </w:r>
      <w:r w:rsidR="00D359EE">
        <w:t xml:space="preserve"> </w:t>
      </w:r>
      <w:r w:rsidR="00EC11AA" w:rsidRPr="00EC11AA">
        <w:t>«</w:t>
      </w:r>
      <w:r w:rsidR="00AE2C37">
        <w:t>Ожидаемые результаты</w:t>
      </w:r>
      <w:r w:rsidR="00EC11AA" w:rsidRPr="00EC11AA">
        <w:t xml:space="preserve">» </w:t>
      </w:r>
      <w:r w:rsidR="00EC11AA">
        <w:t>главы</w:t>
      </w:r>
      <w:r w:rsidR="00EC11AA" w:rsidRPr="00EC11AA">
        <w:t xml:space="preserve"> III  «Изменения в дополнительном образовании, направленные на повышение эффективности и качества услуг в сфере образования, соотнесенные с этапами перехода к эффективному контракту» </w:t>
      </w:r>
      <w:r w:rsidR="00D359EE">
        <w:t xml:space="preserve">приложения к постановлению </w:t>
      </w:r>
      <w:r w:rsidR="00AE2C37">
        <w:t>дополнить пункт</w:t>
      </w:r>
      <w:r w:rsidR="00D359EE">
        <w:t>ом</w:t>
      </w:r>
      <w:r w:rsidR="00AE2C37">
        <w:t xml:space="preserve"> 6 следующего содержания:</w:t>
      </w:r>
    </w:p>
    <w:p w:rsidR="0029209F" w:rsidRPr="00EC11AA" w:rsidRDefault="00593FBB" w:rsidP="00EC11AA">
      <w:pPr>
        <w:pStyle w:val="BlockQuotation"/>
        <w:tabs>
          <w:tab w:val="left" w:pos="-426"/>
        </w:tabs>
        <w:ind w:left="0" w:right="-57" w:firstLine="0"/>
        <w:rPr>
          <w:b/>
        </w:rPr>
      </w:pPr>
      <w:r>
        <w:t>«</w:t>
      </w:r>
      <w:r w:rsidR="00AE2C37">
        <w:t>Не менее 100% о</w:t>
      </w:r>
      <w:bookmarkStart w:id="0" w:name="_GoBack"/>
      <w:bookmarkEnd w:id="0"/>
      <w:r w:rsidRPr="00593FBB">
        <w:t>тношение среднемесячной заработной платы педагогических работников муниципальных организаций дополнительного образования детей к среднемесячной заработной плате учителей в Первомайском районе</w:t>
      </w:r>
      <w:r>
        <w:t>».</w:t>
      </w:r>
    </w:p>
    <w:p w:rsidR="002B7CBE" w:rsidRDefault="005B65EE" w:rsidP="00AE2C37">
      <w:pPr>
        <w:pStyle w:val="BlockQuotation"/>
        <w:widowControl/>
        <w:tabs>
          <w:tab w:val="left" w:pos="-426"/>
        </w:tabs>
        <w:suppressAutoHyphens/>
        <w:ind w:left="0" w:right="-57" w:firstLine="567"/>
      </w:pPr>
      <w:r>
        <w:t>2</w:t>
      </w:r>
      <w:r w:rsidR="00DE1E14">
        <w:t xml:space="preserve">. </w:t>
      </w:r>
      <w:r w:rsidR="00436E7A">
        <w:t xml:space="preserve">Контроль за исполнением настоящего постановления возложить на начальника Муниципального казенного учреждения «Отдел образования </w:t>
      </w:r>
      <w:r w:rsidR="00436E7A">
        <w:lastRenderedPageBreak/>
        <w:t>администрации Первомайского района Оренбургской области» Березовского Ю.К</w:t>
      </w:r>
      <w:r>
        <w:t>.</w:t>
      </w:r>
    </w:p>
    <w:p w:rsidR="005B65EE" w:rsidRDefault="005B65EE" w:rsidP="00AE2C37">
      <w:pPr>
        <w:pStyle w:val="BlockQuotation"/>
        <w:widowControl/>
        <w:tabs>
          <w:tab w:val="left" w:pos="-426"/>
          <w:tab w:val="left" w:pos="993"/>
        </w:tabs>
        <w:suppressAutoHyphens/>
        <w:ind w:left="0" w:right="-57" w:firstLine="567"/>
      </w:pPr>
      <w:r>
        <w:t>3. Настоящее постановление вступает в силу со дня его обнародования в установленном порядке</w:t>
      </w:r>
      <w:r w:rsidR="002B7CBE">
        <w:t>.</w:t>
      </w:r>
    </w:p>
    <w:p w:rsidR="00D60AD1" w:rsidRDefault="00D60AD1" w:rsidP="00436E7A">
      <w:pPr>
        <w:jc w:val="both"/>
        <w:rPr>
          <w:sz w:val="28"/>
          <w:szCs w:val="28"/>
        </w:rPr>
      </w:pPr>
    </w:p>
    <w:p w:rsidR="00D60AD1" w:rsidRPr="00A061AF" w:rsidRDefault="00D60AD1" w:rsidP="00436E7A">
      <w:pPr>
        <w:jc w:val="both"/>
        <w:rPr>
          <w:sz w:val="28"/>
          <w:szCs w:val="28"/>
        </w:rPr>
      </w:pPr>
    </w:p>
    <w:p w:rsidR="00436E7A" w:rsidRDefault="00436E7A" w:rsidP="00436E7A">
      <w:pPr>
        <w:pStyle w:val="4"/>
        <w:jc w:val="left"/>
        <w:rPr>
          <w:szCs w:val="28"/>
        </w:rPr>
      </w:pPr>
      <w:r w:rsidRPr="00A061AF">
        <w:rPr>
          <w:szCs w:val="28"/>
        </w:rPr>
        <w:t>Глава района</w:t>
      </w:r>
      <w:r w:rsidR="00D359EE">
        <w:rPr>
          <w:szCs w:val="28"/>
        </w:rPr>
        <w:t xml:space="preserve">                                                                                       </w:t>
      </w:r>
      <w:r w:rsidRPr="00A061AF">
        <w:rPr>
          <w:szCs w:val="28"/>
        </w:rPr>
        <w:t>С.С.Щетинин</w:t>
      </w:r>
    </w:p>
    <w:p w:rsidR="002B7CBE" w:rsidRDefault="002B7CBE" w:rsidP="002B7CBE"/>
    <w:p w:rsidR="002B7CBE" w:rsidRDefault="002B7CBE" w:rsidP="002B7CBE"/>
    <w:p w:rsidR="00436E7A" w:rsidRDefault="00436E7A" w:rsidP="00436E7A"/>
    <w:p w:rsidR="006E409B" w:rsidRPr="00743870" w:rsidRDefault="006E409B" w:rsidP="00436E7A"/>
    <w:p w:rsidR="00237C6B" w:rsidRDefault="00436E7A" w:rsidP="00F109E0">
      <w:pPr>
        <w:pStyle w:val="4"/>
        <w:jc w:val="both"/>
      </w:pPr>
      <w:r w:rsidRPr="00420896">
        <w:rPr>
          <w:sz w:val="27"/>
          <w:szCs w:val="27"/>
        </w:rPr>
        <w:t xml:space="preserve">Разослано: </w:t>
      </w:r>
      <w:r w:rsidR="00F109E0" w:rsidRPr="00F109E0">
        <w:rPr>
          <w:sz w:val="27"/>
          <w:szCs w:val="27"/>
        </w:rPr>
        <w:t xml:space="preserve">Гудошниковой И.В., </w:t>
      </w:r>
      <w:r w:rsidR="00D879A3">
        <w:rPr>
          <w:sz w:val="27"/>
          <w:szCs w:val="27"/>
        </w:rPr>
        <w:t>ф</w:t>
      </w:r>
      <w:r w:rsidR="00F109E0" w:rsidRPr="00F109E0">
        <w:rPr>
          <w:sz w:val="27"/>
          <w:szCs w:val="27"/>
        </w:rPr>
        <w:t>инансовому отделу администрации      Первомайского района</w:t>
      </w:r>
      <w:r w:rsidR="00D359EE">
        <w:rPr>
          <w:sz w:val="27"/>
          <w:szCs w:val="27"/>
        </w:rPr>
        <w:t xml:space="preserve"> </w:t>
      </w:r>
      <w:r w:rsidR="00D879A3" w:rsidRPr="00D879A3">
        <w:rPr>
          <w:sz w:val="27"/>
          <w:szCs w:val="27"/>
        </w:rPr>
        <w:t>Оренбургской области</w:t>
      </w:r>
      <w:r w:rsidR="00F109E0" w:rsidRPr="00F109E0">
        <w:rPr>
          <w:sz w:val="27"/>
          <w:szCs w:val="27"/>
        </w:rPr>
        <w:t>, МКУ «Отделу образования администрации Первомайского района Оренбургской области</w:t>
      </w:r>
      <w:r w:rsidR="00AE2C37">
        <w:rPr>
          <w:sz w:val="27"/>
          <w:szCs w:val="27"/>
        </w:rPr>
        <w:t>, Отделу культуры администрации Первомайского района Оренбургской области</w:t>
      </w:r>
    </w:p>
    <w:p w:rsidR="002B0F24" w:rsidRDefault="002B0F24" w:rsidP="002B0F24"/>
    <w:p w:rsidR="009D5387" w:rsidRDefault="009D5387" w:rsidP="009D5387">
      <w:pPr>
        <w:jc w:val="right"/>
      </w:pPr>
    </w:p>
    <w:p w:rsidR="009D5387" w:rsidRDefault="009D5387" w:rsidP="009D5387">
      <w:pPr>
        <w:jc w:val="right"/>
      </w:pPr>
    </w:p>
    <w:p w:rsidR="006E409B" w:rsidRDefault="006E409B" w:rsidP="006E409B">
      <w:pPr>
        <w:jc w:val="right"/>
      </w:pPr>
    </w:p>
    <w:p w:rsidR="00263BC5" w:rsidRDefault="00263BC5" w:rsidP="008255F2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63BC5" w:rsidRDefault="00263BC5" w:rsidP="008255F2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63BC5" w:rsidRDefault="00263BC5" w:rsidP="008255F2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63BC5" w:rsidRDefault="00263BC5" w:rsidP="008255F2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63BC5" w:rsidRDefault="00263BC5" w:rsidP="008255F2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63BC5" w:rsidRDefault="00263BC5" w:rsidP="008255F2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63BC5" w:rsidRDefault="00263BC5" w:rsidP="008255F2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63BC5" w:rsidRDefault="00263BC5" w:rsidP="008255F2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E409B" w:rsidRPr="002B0F24" w:rsidRDefault="006E409B" w:rsidP="008255F2">
      <w:pPr>
        <w:jc w:val="right"/>
      </w:pPr>
    </w:p>
    <w:sectPr w:rsidR="006E409B" w:rsidRPr="002B0F24" w:rsidSect="00593F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8A5" w:rsidRDefault="004458A5" w:rsidP="006E409B">
      <w:r>
        <w:separator/>
      </w:r>
    </w:p>
  </w:endnote>
  <w:endnote w:type="continuationSeparator" w:id="1">
    <w:p w:rsidR="004458A5" w:rsidRDefault="004458A5" w:rsidP="006E4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8A5" w:rsidRDefault="004458A5" w:rsidP="006E409B">
      <w:r>
        <w:separator/>
      </w:r>
    </w:p>
  </w:footnote>
  <w:footnote w:type="continuationSeparator" w:id="1">
    <w:p w:rsidR="004458A5" w:rsidRDefault="004458A5" w:rsidP="006E40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A62AC"/>
    <w:multiLevelType w:val="hybridMultilevel"/>
    <w:tmpl w:val="50C4E248"/>
    <w:lvl w:ilvl="0" w:tplc="FF1C7F9E">
      <w:start w:val="1"/>
      <w:numFmt w:val="decimal"/>
      <w:lvlText w:val="%1."/>
      <w:lvlJc w:val="left"/>
      <w:pPr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2871E0C"/>
    <w:multiLevelType w:val="hybridMultilevel"/>
    <w:tmpl w:val="229E55AC"/>
    <w:lvl w:ilvl="0" w:tplc="AA02B840">
      <w:start w:val="1"/>
      <w:numFmt w:val="decimal"/>
      <w:lvlText w:val="%1."/>
      <w:lvlJc w:val="left"/>
      <w:pPr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6352A89"/>
    <w:multiLevelType w:val="hybridMultilevel"/>
    <w:tmpl w:val="F61E9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6E7A"/>
    <w:rsid w:val="00044BEE"/>
    <w:rsid w:val="00056274"/>
    <w:rsid w:val="0005769E"/>
    <w:rsid w:val="000C6231"/>
    <w:rsid w:val="00131748"/>
    <w:rsid w:val="00202E62"/>
    <w:rsid w:val="00237C6B"/>
    <w:rsid w:val="00263BC5"/>
    <w:rsid w:val="0029209F"/>
    <w:rsid w:val="002B0F24"/>
    <w:rsid w:val="002B7CBE"/>
    <w:rsid w:val="002C1A19"/>
    <w:rsid w:val="002F1F40"/>
    <w:rsid w:val="00341757"/>
    <w:rsid w:val="0035072E"/>
    <w:rsid w:val="0037413B"/>
    <w:rsid w:val="00375CD5"/>
    <w:rsid w:val="003A0143"/>
    <w:rsid w:val="00414A96"/>
    <w:rsid w:val="00421FC9"/>
    <w:rsid w:val="00436E7A"/>
    <w:rsid w:val="004458A5"/>
    <w:rsid w:val="004A66D6"/>
    <w:rsid w:val="004A710E"/>
    <w:rsid w:val="004C7FE4"/>
    <w:rsid w:val="004D23C6"/>
    <w:rsid w:val="004F19E7"/>
    <w:rsid w:val="004F3AF4"/>
    <w:rsid w:val="004F68F0"/>
    <w:rsid w:val="00505A55"/>
    <w:rsid w:val="005210F1"/>
    <w:rsid w:val="005235CD"/>
    <w:rsid w:val="0054163D"/>
    <w:rsid w:val="00554282"/>
    <w:rsid w:val="005637D7"/>
    <w:rsid w:val="0059015E"/>
    <w:rsid w:val="00593FBB"/>
    <w:rsid w:val="00595693"/>
    <w:rsid w:val="005B65EE"/>
    <w:rsid w:val="005B7AE8"/>
    <w:rsid w:val="005E0BC8"/>
    <w:rsid w:val="00626B3C"/>
    <w:rsid w:val="00641B00"/>
    <w:rsid w:val="0068426F"/>
    <w:rsid w:val="006B320D"/>
    <w:rsid w:val="006E409B"/>
    <w:rsid w:val="00737CC3"/>
    <w:rsid w:val="007F49D2"/>
    <w:rsid w:val="0080687E"/>
    <w:rsid w:val="008255F2"/>
    <w:rsid w:val="008630BF"/>
    <w:rsid w:val="008638B7"/>
    <w:rsid w:val="008D5004"/>
    <w:rsid w:val="00980813"/>
    <w:rsid w:val="009908E7"/>
    <w:rsid w:val="009A0136"/>
    <w:rsid w:val="009D5387"/>
    <w:rsid w:val="00A061AF"/>
    <w:rsid w:val="00A22653"/>
    <w:rsid w:val="00A7536F"/>
    <w:rsid w:val="00AA6C8E"/>
    <w:rsid w:val="00AC7B7D"/>
    <w:rsid w:val="00AE0C30"/>
    <w:rsid w:val="00AE2C37"/>
    <w:rsid w:val="00AF1332"/>
    <w:rsid w:val="00B0602D"/>
    <w:rsid w:val="00B57293"/>
    <w:rsid w:val="00BD5B8B"/>
    <w:rsid w:val="00BF1BA9"/>
    <w:rsid w:val="00C2227E"/>
    <w:rsid w:val="00C436EC"/>
    <w:rsid w:val="00C63BB1"/>
    <w:rsid w:val="00CA1EAE"/>
    <w:rsid w:val="00D23C9D"/>
    <w:rsid w:val="00D359EE"/>
    <w:rsid w:val="00D35C10"/>
    <w:rsid w:val="00D43DD5"/>
    <w:rsid w:val="00D54F89"/>
    <w:rsid w:val="00D60AD1"/>
    <w:rsid w:val="00D879A3"/>
    <w:rsid w:val="00D91B9B"/>
    <w:rsid w:val="00DB2E70"/>
    <w:rsid w:val="00DE1E14"/>
    <w:rsid w:val="00DF2457"/>
    <w:rsid w:val="00EB715C"/>
    <w:rsid w:val="00EC11AA"/>
    <w:rsid w:val="00F109E0"/>
    <w:rsid w:val="00F254EF"/>
    <w:rsid w:val="00F27A7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E7A"/>
    <w:pPr>
      <w:keepNext/>
      <w:outlineLvl w:val="1"/>
    </w:pPr>
    <w:rPr>
      <w:rFonts w:eastAsia="Arial Unicode MS"/>
      <w:sz w:val="32"/>
    </w:rPr>
  </w:style>
  <w:style w:type="paragraph" w:styleId="3">
    <w:name w:val="heading 3"/>
    <w:basedOn w:val="a"/>
    <w:next w:val="a"/>
    <w:link w:val="30"/>
    <w:qFormat/>
    <w:rsid w:val="00436E7A"/>
    <w:pPr>
      <w:keepNext/>
      <w:outlineLvl w:val="2"/>
    </w:pPr>
    <w:rPr>
      <w:rFonts w:eastAsia="Arial Unicode MS"/>
      <w:b/>
      <w:bCs/>
    </w:rPr>
  </w:style>
  <w:style w:type="paragraph" w:styleId="4">
    <w:name w:val="heading 4"/>
    <w:basedOn w:val="a"/>
    <w:next w:val="a"/>
    <w:link w:val="40"/>
    <w:qFormat/>
    <w:rsid w:val="00436E7A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E7A"/>
    <w:rPr>
      <w:rFonts w:ascii="Times New Roman" w:eastAsia="Arial Unicode MS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36E7A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36E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E1E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61A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61A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BlockQuotation">
    <w:name w:val="Block Quotation"/>
    <w:basedOn w:val="a"/>
    <w:rsid w:val="005B65EE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6E40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40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E40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409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E4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119EC-3652-4971-87EE-90E29F21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ge_petrova</cp:lastModifiedBy>
  <cp:revision>2</cp:revision>
  <cp:lastPrinted>2018-01-19T11:06:00Z</cp:lastPrinted>
  <dcterms:created xsi:type="dcterms:W3CDTF">2018-01-19T11:07:00Z</dcterms:created>
  <dcterms:modified xsi:type="dcterms:W3CDTF">2018-01-19T11:07:00Z</dcterms:modified>
</cp:coreProperties>
</file>